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92AA" w14:textId="2DD6A2A5" w:rsidR="00D65DF7" w:rsidRPr="007D0D98" w:rsidRDefault="00D65DF7" w:rsidP="00D65DF7">
      <w:pPr>
        <w:ind w:left="2608" w:hanging="2608"/>
        <w:rPr>
          <w:rFonts w:ascii="Times New Roman" w:hAnsi="Times New Roman" w:cs="Times New Roman"/>
          <w:sz w:val="24"/>
          <w:szCs w:val="24"/>
        </w:rPr>
      </w:pPr>
      <w:r w:rsidRPr="007D0D98">
        <w:rPr>
          <w:rFonts w:ascii="Times New Roman" w:hAnsi="Times New Roman" w:cs="Times New Roman"/>
          <w:b/>
          <w:sz w:val="24"/>
          <w:szCs w:val="24"/>
        </w:rPr>
        <w:t>Kvalitetspolicy</w:t>
      </w:r>
      <w:r w:rsidRPr="007D0D98">
        <w:rPr>
          <w:rFonts w:ascii="Times New Roman" w:hAnsi="Times New Roman" w:cs="Times New Roman"/>
          <w:b/>
          <w:sz w:val="24"/>
          <w:szCs w:val="24"/>
        </w:rPr>
        <w:tab/>
      </w:r>
      <w:proofErr w:type="spellStart"/>
      <w:proofErr w:type="gramStart"/>
      <w:r w:rsidRPr="007D0D98">
        <w:rPr>
          <w:rFonts w:ascii="Times New Roman" w:hAnsi="Times New Roman" w:cs="Times New Roman"/>
          <w:sz w:val="24"/>
          <w:szCs w:val="24"/>
        </w:rPr>
        <w:t>L</w:t>
      </w:r>
      <w:r>
        <w:rPr>
          <w:rFonts w:ascii="Times New Roman" w:hAnsi="Times New Roman" w:cs="Times New Roman"/>
          <w:sz w:val="24"/>
          <w:szCs w:val="24"/>
        </w:rPr>
        <w:t>EDEB</w:t>
      </w:r>
      <w:r w:rsidRPr="007D0D98">
        <w:rPr>
          <w:rFonts w:ascii="Times New Roman" w:hAnsi="Times New Roman" w:cs="Times New Roman"/>
          <w:sz w:val="24"/>
          <w:szCs w:val="24"/>
        </w:rPr>
        <w:t>s</w:t>
      </w:r>
      <w:proofErr w:type="spellEnd"/>
      <w:proofErr w:type="gramEnd"/>
      <w:r w:rsidRPr="007D0D98">
        <w:rPr>
          <w:rFonts w:ascii="Times New Roman" w:hAnsi="Times New Roman" w:cs="Times New Roman"/>
          <w:sz w:val="24"/>
          <w:szCs w:val="24"/>
        </w:rPr>
        <w:t xml:space="preserve"> verksamhet ska bedrivas enligt för vår verksamhet tillämpliga krav. Våra kunders krav och förväntningar skall tillgodoses.</w:t>
      </w:r>
    </w:p>
    <w:p w14:paraId="5D848C0D" w14:textId="77777777" w:rsidR="00D65DF7" w:rsidRPr="007D0D98" w:rsidRDefault="00D65DF7" w:rsidP="00D65DF7">
      <w:pPr>
        <w:ind w:left="2608"/>
        <w:rPr>
          <w:rFonts w:ascii="Times New Roman" w:hAnsi="Times New Roman" w:cs="Times New Roman"/>
          <w:sz w:val="24"/>
          <w:szCs w:val="24"/>
        </w:rPr>
      </w:pPr>
      <w:r w:rsidRPr="007D0D98">
        <w:rPr>
          <w:rFonts w:ascii="Times New Roman" w:hAnsi="Times New Roman" w:cs="Times New Roman"/>
          <w:sz w:val="24"/>
          <w:szCs w:val="24"/>
        </w:rPr>
        <w:t xml:space="preserve">Företagets ledningssystem har upprättats med syfte att stödja affärsidén och de långsiktiga strategierna. </w:t>
      </w:r>
    </w:p>
    <w:p w14:paraId="40FDB826" w14:textId="77777777" w:rsidR="00D65DF7" w:rsidRPr="007D0D98" w:rsidRDefault="00D65DF7" w:rsidP="00D65DF7">
      <w:pPr>
        <w:ind w:left="2608"/>
        <w:rPr>
          <w:rFonts w:ascii="Times New Roman" w:hAnsi="Times New Roman" w:cs="Times New Roman"/>
          <w:sz w:val="24"/>
          <w:szCs w:val="24"/>
        </w:rPr>
      </w:pPr>
      <w:r w:rsidRPr="007D0D98">
        <w:rPr>
          <w:rFonts w:ascii="Times New Roman" w:hAnsi="Times New Roman" w:cs="Times New Roman"/>
          <w:sz w:val="24"/>
          <w:szCs w:val="24"/>
        </w:rPr>
        <w:t xml:space="preserve">Ledningssystemet ska utgöra ett stöd för företagets personal i det dagliga arbetet och därigenom bidra till ökad effektivitet. </w:t>
      </w:r>
    </w:p>
    <w:p w14:paraId="608E5315" w14:textId="77777777" w:rsidR="00D65DF7" w:rsidRPr="007D0D98" w:rsidRDefault="00D65DF7" w:rsidP="00D65DF7">
      <w:pPr>
        <w:pStyle w:val="Normalwebb"/>
        <w:shd w:val="clear" w:color="auto" w:fill="FFFFFF"/>
        <w:spacing w:before="120" w:beforeAutospacing="0" w:after="120" w:afterAutospacing="0"/>
        <w:ind w:left="2608"/>
        <w:rPr>
          <w:color w:val="000000"/>
        </w:rPr>
      </w:pPr>
      <w:r w:rsidRPr="007D0D98">
        <w:t>Ett viktigt syfte med ledningssystemet är att utgöra grund för ständiga förbättringar. För att kunna påvisa sådana förbättringar har mätbara kvalitetsmål uppställts.</w:t>
      </w:r>
      <w:r w:rsidRPr="007D0D98">
        <w:rPr>
          <w:color w:val="000000"/>
          <w:shd w:val="clear" w:color="auto" w:fill="FFFFFF"/>
        </w:rPr>
        <w:t xml:space="preserve"> Förmågan att motsvara kundens krav och förväntningar samt mäta kundens tillfredsställelse följs bland annat upp genom kundenkäter.</w:t>
      </w:r>
      <w:r w:rsidRPr="007D0D98">
        <w:rPr>
          <w:color w:val="000000"/>
        </w:rPr>
        <w:t xml:space="preserve"> </w:t>
      </w:r>
    </w:p>
    <w:p w14:paraId="4F163F32" w14:textId="77777777" w:rsidR="00D65DF7" w:rsidRPr="007D0D98" w:rsidRDefault="00D65DF7" w:rsidP="00D65DF7">
      <w:pPr>
        <w:pStyle w:val="Normalwebb"/>
        <w:shd w:val="clear" w:color="auto" w:fill="FFFFFF"/>
        <w:spacing w:before="120" w:beforeAutospacing="0" w:after="120" w:afterAutospacing="0"/>
        <w:ind w:left="2608"/>
        <w:rPr>
          <w:color w:val="000000"/>
        </w:rPr>
      </w:pPr>
    </w:p>
    <w:p w14:paraId="23833097" w14:textId="77777777" w:rsidR="00D65DF7" w:rsidRPr="007D0D98" w:rsidRDefault="00D65DF7" w:rsidP="00D65DF7">
      <w:pPr>
        <w:pStyle w:val="Normalwebb"/>
        <w:shd w:val="clear" w:color="auto" w:fill="FFFFFF"/>
        <w:spacing w:before="120" w:beforeAutospacing="0" w:after="120" w:afterAutospacing="0"/>
        <w:rPr>
          <w:color w:val="000000"/>
        </w:rPr>
      </w:pPr>
      <w:r w:rsidRPr="007D0D98">
        <w:rPr>
          <w:b/>
          <w:color w:val="000000"/>
        </w:rPr>
        <w:t>INSTA 800 policy</w:t>
      </w:r>
      <w:r w:rsidRPr="007D0D98">
        <w:rPr>
          <w:color w:val="000000"/>
        </w:rPr>
        <w:t xml:space="preserve"> (SS 627801:2018)</w:t>
      </w:r>
    </w:p>
    <w:p w14:paraId="7AEBD902" w14:textId="5BACA7A4" w:rsidR="00D65DF7" w:rsidRPr="007D0D98" w:rsidRDefault="00D65DF7" w:rsidP="00D65DF7">
      <w:pPr>
        <w:pStyle w:val="Normalwebb"/>
        <w:shd w:val="clear" w:color="auto" w:fill="FFFFFF"/>
        <w:spacing w:before="120" w:beforeAutospacing="0" w:after="120" w:afterAutospacing="0"/>
        <w:ind w:left="2608"/>
        <w:jc w:val="both"/>
        <w:rPr>
          <w:color w:val="000000"/>
        </w:rPr>
      </w:pPr>
      <w:r w:rsidRPr="007D0D98">
        <w:rPr>
          <w:color w:val="000000"/>
        </w:rPr>
        <w:t xml:space="preserve">INSTA 800 är en nordisk standard som används för mätning och utvärdering av utfört städkvalitet, där städresultatet i lokalerna med olika metoder kontrolleras mot en kvalitetsnivå som vi som leverantör fastställt på förhand i samarbete med våra kunder. Våra medarbetare är certifierade i </w:t>
      </w:r>
      <w:r>
        <w:rPr>
          <w:color w:val="000000"/>
        </w:rPr>
        <w:t>INSTA</w:t>
      </w:r>
      <w:r w:rsidRPr="007D0D98">
        <w:rPr>
          <w:color w:val="000000"/>
        </w:rPr>
        <w:t xml:space="preserve"> 800 </w:t>
      </w:r>
      <w:r w:rsidR="0083284E" w:rsidRPr="007D0D98">
        <w:rPr>
          <w:color w:val="000000"/>
        </w:rPr>
        <w:t>standardnivåerna</w:t>
      </w:r>
      <w:r w:rsidRPr="007D0D98">
        <w:rPr>
          <w:color w:val="000000"/>
        </w:rPr>
        <w:t xml:space="preserve"> från 2 till 4. På detta sätt vill vi garantera dig som kund en kontinuerlig avtalat kvalitetsnivå.</w:t>
      </w:r>
    </w:p>
    <w:p w14:paraId="44F11EDB" w14:textId="615A58C2" w:rsidR="00D65DF7" w:rsidRPr="007D0D98" w:rsidRDefault="00D65DF7" w:rsidP="00D65DF7">
      <w:pPr>
        <w:pStyle w:val="Normalwebb"/>
        <w:shd w:val="clear" w:color="auto" w:fill="FFFFFF"/>
        <w:spacing w:before="120" w:beforeAutospacing="0" w:after="120" w:afterAutospacing="0"/>
        <w:ind w:left="2608"/>
        <w:jc w:val="both"/>
        <w:rPr>
          <w:color w:val="000000"/>
        </w:rPr>
      </w:pPr>
      <w:r w:rsidRPr="007D0D98">
        <w:rPr>
          <w:color w:val="000000"/>
        </w:rPr>
        <w:t>För att säkerställa god städkvalitet L</w:t>
      </w:r>
      <w:r>
        <w:rPr>
          <w:color w:val="000000"/>
        </w:rPr>
        <w:t xml:space="preserve">EDEB </w:t>
      </w:r>
      <w:r w:rsidRPr="007D0D98">
        <w:rPr>
          <w:color w:val="000000"/>
        </w:rPr>
        <w:t>använder sig av ett rengöringssyste</w:t>
      </w:r>
      <w:r>
        <w:rPr>
          <w:color w:val="000000"/>
        </w:rPr>
        <w:t xml:space="preserve">m </w:t>
      </w:r>
      <w:r w:rsidRPr="007D0D98">
        <w:rPr>
          <w:color w:val="000000"/>
        </w:rPr>
        <w:t>för att utföra kvalitetskontroller. Rengöringssystemet väljer kontrollerna slumpmässigt. Utförda kontroller dokumenteras och sparas i rengöringssystemet.</w:t>
      </w:r>
    </w:p>
    <w:p w14:paraId="71399E95" w14:textId="09A81712" w:rsidR="00D65DF7" w:rsidRDefault="00D65DF7" w:rsidP="00D65DF7">
      <w:pPr>
        <w:ind w:left="2608"/>
        <w:rPr>
          <w:rFonts w:ascii="Times New Roman" w:hAnsi="Times New Roman" w:cs="Times New Roman"/>
          <w:sz w:val="24"/>
          <w:szCs w:val="24"/>
        </w:rPr>
      </w:pPr>
    </w:p>
    <w:p w14:paraId="1089D4E0" w14:textId="12B845DB" w:rsidR="0083284E" w:rsidRDefault="0083284E" w:rsidP="00D65DF7">
      <w:pPr>
        <w:ind w:left="2608"/>
        <w:rPr>
          <w:rFonts w:ascii="Times New Roman" w:hAnsi="Times New Roman" w:cs="Times New Roman"/>
          <w:sz w:val="24"/>
          <w:szCs w:val="24"/>
        </w:rPr>
      </w:pPr>
    </w:p>
    <w:p w14:paraId="425CAA0A" w14:textId="77F42669" w:rsidR="0083284E" w:rsidRDefault="0083284E" w:rsidP="00D65DF7">
      <w:pPr>
        <w:ind w:left="2608"/>
        <w:rPr>
          <w:rFonts w:ascii="Times New Roman" w:hAnsi="Times New Roman" w:cs="Times New Roman"/>
          <w:sz w:val="24"/>
          <w:szCs w:val="24"/>
        </w:rPr>
      </w:pPr>
    </w:p>
    <w:p w14:paraId="6C726FBF" w14:textId="7D35D7E9" w:rsidR="0083284E" w:rsidRDefault="0083284E" w:rsidP="00D65DF7">
      <w:pPr>
        <w:ind w:left="2608"/>
        <w:rPr>
          <w:rFonts w:ascii="Times New Roman" w:hAnsi="Times New Roman" w:cs="Times New Roman"/>
          <w:sz w:val="24"/>
          <w:szCs w:val="24"/>
        </w:rPr>
      </w:pPr>
    </w:p>
    <w:p w14:paraId="15A90AA5" w14:textId="110A1F4E" w:rsidR="0083284E" w:rsidRDefault="0083284E" w:rsidP="00D65DF7">
      <w:pPr>
        <w:ind w:left="2608"/>
        <w:rPr>
          <w:rFonts w:ascii="Times New Roman" w:hAnsi="Times New Roman" w:cs="Times New Roman"/>
          <w:sz w:val="24"/>
          <w:szCs w:val="24"/>
        </w:rPr>
      </w:pPr>
    </w:p>
    <w:p w14:paraId="4C5FB220" w14:textId="0E4157B6" w:rsidR="0083284E" w:rsidRDefault="0083284E" w:rsidP="00D65DF7">
      <w:pPr>
        <w:ind w:left="2608"/>
        <w:rPr>
          <w:rFonts w:ascii="Times New Roman" w:hAnsi="Times New Roman" w:cs="Times New Roman"/>
          <w:sz w:val="24"/>
          <w:szCs w:val="24"/>
        </w:rPr>
      </w:pPr>
    </w:p>
    <w:p w14:paraId="7BCE8BAC" w14:textId="3DD14C48" w:rsidR="0083284E" w:rsidRDefault="0083284E" w:rsidP="00D65DF7">
      <w:pPr>
        <w:ind w:left="2608"/>
        <w:rPr>
          <w:rFonts w:ascii="Times New Roman" w:hAnsi="Times New Roman" w:cs="Times New Roman"/>
          <w:sz w:val="24"/>
          <w:szCs w:val="24"/>
        </w:rPr>
      </w:pPr>
    </w:p>
    <w:p w14:paraId="2168374E" w14:textId="361E7A50" w:rsidR="0083284E" w:rsidRDefault="0083284E" w:rsidP="00D65DF7">
      <w:pPr>
        <w:ind w:left="2608"/>
        <w:rPr>
          <w:rFonts w:ascii="Times New Roman" w:hAnsi="Times New Roman" w:cs="Times New Roman"/>
          <w:sz w:val="24"/>
          <w:szCs w:val="24"/>
        </w:rPr>
      </w:pPr>
    </w:p>
    <w:p w14:paraId="4A4713C5" w14:textId="23CE5C10" w:rsidR="0083284E" w:rsidRDefault="0083284E" w:rsidP="00D65DF7">
      <w:pPr>
        <w:ind w:left="2608"/>
        <w:rPr>
          <w:rFonts w:ascii="Times New Roman" w:hAnsi="Times New Roman" w:cs="Times New Roman"/>
          <w:sz w:val="24"/>
          <w:szCs w:val="24"/>
        </w:rPr>
      </w:pPr>
    </w:p>
    <w:p w14:paraId="3EAE9014" w14:textId="49DA26EE" w:rsidR="0083284E" w:rsidRDefault="0083284E" w:rsidP="00D65DF7">
      <w:pPr>
        <w:ind w:left="2608"/>
        <w:rPr>
          <w:rFonts w:ascii="Times New Roman" w:hAnsi="Times New Roman" w:cs="Times New Roman"/>
          <w:sz w:val="24"/>
          <w:szCs w:val="24"/>
        </w:rPr>
      </w:pPr>
    </w:p>
    <w:p w14:paraId="5ED0F3CF" w14:textId="77777777" w:rsidR="0083284E" w:rsidRPr="007D0D98" w:rsidRDefault="0083284E" w:rsidP="00D65DF7">
      <w:pPr>
        <w:ind w:left="2608"/>
        <w:rPr>
          <w:rFonts w:ascii="Times New Roman" w:hAnsi="Times New Roman" w:cs="Times New Roman"/>
          <w:sz w:val="24"/>
          <w:szCs w:val="24"/>
        </w:rPr>
      </w:pPr>
    </w:p>
    <w:p w14:paraId="4A85B0F7" w14:textId="3A0BB0AA" w:rsidR="00D65DF7" w:rsidRPr="007D0D98" w:rsidRDefault="00D65DF7" w:rsidP="00D65DF7">
      <w:pPr>
        <w:ind w:left="2608" w:hanging="2608"/>
        <w:rPr>
          <w:rFonts w:ascii="Times New Roman" w:hAnsi="Times New Roman" w:cs="Times New Roman"/>
          <w:sz w:val="24"/>
          <w:szCs w:val="24"/>
        </w:rPr>
      </w:pPr>
      <w:r w:rsidRPr="007D0D98">
        <w:rPr>
          <w:rFonts w:ascii="Times New Roman" w:hAnsi="Times New Roman" w:cs="Times New Roman"/>
          <w:b/>
          <w:sz w:val="24"/>
          <w:szCs w:val="24"/>
        </w:rPr>
        <w:lastRenderedPageBreak/>
        <w:t>Miljöpolicy</w:t>
      </w:r>
      <w:r w:rsidRPr="007D0D98">
        <w:rPr>
          <w:rFonts w:ascii="Times New Roman" w:hAnsi="Times New Roman" w:cs="Times New Roman"/>
          <w:b/>
          <w:sz w:val="24"/>
          <w:szCs w:val="24"/>
        </w:rPr>
        <w:tab/>
      </w:r>
      <w:r w:rsidRPr="007D0D98">
        <w:rPr>
          <w:rFonts w:ascii="Times New Roman" w:hAnsi="Times New Roman" w:cs="Times New Roman"/>
          <w:sz w:val="24"/>
          <w:szCs w:val="24"/>
        </w:rPr>
        <w:t>Inom L</w:t>
      </w:r>
      <w:r>
        <w:rPr>
          <w:rFonts w:ascii="Times New Roman" w:hAnsi="Times New Roman" w:cs="Times New Roman"/>
          <w:sz w:val="24"/>
          <w:szCs w:val="24"/>
        </w:rPr>
        <w:t>EDEB</w:t>
      </w:r>
      <w:r w:rsidRPr="007D0D98">
        <w:rPr>
          <w:rFonts w:ascii="Times New Roman" w:hAnsi="Times New Roman" w:cs="Times New Roman"/>
          <w:sz w:val="24"/>
          <w:szCs w:val="24"/>
        </w:rPr>
        <w:t xml:space="preserve"> ska omsorgen om miljön påverka all verksamhet och ingå som en naturlig del i det dagliga arbetet. Miljöaspekter ska präglas av helhetssyn och innefatta alla led i verksamheten.</w:t>
      </w:r>
    </w:p>
    <w:p w14:paraId="05E2D0DF" w14:textId="77777777" w:rsidR="00D65DF7" w:rsidRPr="007D0D98" w:rsidRDefault="00D65DF7" w:rsidP="00D65DF7">
      <w:pPr>
        <w:ind w:left="2608"/>
        <w:rPr>
          <w:rFonts w:ascii="Times New Roman" w:hAnsi="Times New Roman" w:cs="Times New Roman"/>
          <w:sz w:val="24"/>
          <w:szCs w:val="24"/>
        </w:rPr>
      </w:pPr>
      <w:r w:rsidRPr="007D0D98">
        <w:rPr>
          <w:rFonts w:ascii="Times New Roman" w:hAnsi="Times New Roman" w:cs="Times New Roman"/>
          <w:sz w:val="24"/>
          <w:szCs w:val="24"/>
        </w:rPr>
        <w:t>Miljöutredningar ska utgöra underlag för prioritering när det gäller förebyggande åtgärder och ständiga förbättringar.</w:t>
      </w:r>
    </w:p>
    <w:p w14:paraId="6973A605" w14:textId="77777777" w:rsidR="00D65DF7" w:rsidRPr="007D0D98" w:rsidRDefault="00D65DF7" w:rsidP="00D65DF7">
      <w:pPr>
        <w:ind w:left="2608"/>
        <w:rPr>
          <w:rFonts w:ascii="Times New Roman" w:hAnsi="Times New Roman" w:cs="Times New Roman"/>
          <w:sz w:val="24"/>
          <w:szCs w:val="24"/>
        </w:rPr>
      </w:pPr>
      <w:r w:rsidRPr="007D0D98">
        <w:rPr>
          <w:rFonts w:ascii="Times New Roman" w:hAnsi="Times New Roman" w:cs="Times New Roman"/>
          <w:sz w:val="24"/>
          <w:szCs w:val="24"/>
        </w:rPr>
        <w:t xml:space="preserve">Företagets ambitioner i fråga om miljöbelastning kan avläsas i de miljömålsättningar som uppställts. </w:t>
      </w:r>
    </w:p>
    <w:p w14:paraId="14B4F1B3" w14:textId="77777777" w:rsidR="00D65DF7" w:rsidRPr="007D0D98" w:rsidRDefault="00D65DF7" w:rsidP="00D65DF7">
      <w:pPr>
        <w:ind w:left="2608" w:hanging="2608"/>
        <w:rPr>
          <w:rFonts w:ascii="Times New Roman" w:hAnsi="Times New Roman" w:cs="Times New Roman"/>
          <w:sz w:val="24"/>
          <w:szCs w:val="24"/>
        </w:rPr>
      </w:pPr>
    </w:p>
    <w:p w14:paraId="7CA9185F" w14:textId="5C90335E" w:rsidR="00D65DF7" w:rsidRPr="007D0D98" w:rsidRDefault="00D65DF7" w:rsidP="00D65DF7">
      <w:pPr>
        <w:ind w:left="1304" w:firstLine="1304"/>
        <w:rPr>
          <w:rFonts w:ascii="Times New Roman" w:hAnsi="Times New Roman" w:cs="Times New Roman"/>
          <w:sz w:val="24"/>
          <w:szCs w:val="24"/>
        </w:rPr>
      </w:pPr>
      <w:proofErr w:type="spellStart"/>
      <w:r w:rsidRPr="007D0D98">
        <w:rPr>
          <w:rFonts w:ascii="Times New Roman" w:hAnsi="Times New Roman" w:cs="Times New Roman"/>
          <w:sz w:val="24"/>
          <w:szCs w:val="24"/>
        </w:rPr>
        <w:t>L</w:t>
      </w:r>
      <w:r>
        <w:rPr>
          <w:rFonts w:ascii="Times New Roman" w:hAnsi="Times New Roman" w:cs="Times New Roman"/>
          <w:sz w:val="24"/>
          <w:szCs w:val="24"/>
        </w:rPr>
        <w:t>EDEB’s</w:t>
      </w:r>
      <w:proofErr w:type="spellEnd"/>
      <w:r>
        <w:rPr>
          <w:rFonts w:ascii="Times New Roman" w:hAnsi="Times New Roman" w:cs="Times New Roman"/>
          <w:sz w:val="24"/>
          <w:szCs w:val="24"/>
        </w:rPr>
        <w:t xml:space="preserve"> </w:t>
      </w:r>
      <w:r w:rsidRPr="007D0D98">
        <w:rPr>
          <w:rFonts w:ascii="Times New Roman" w:hAnsi="Times New Roman" w:cs="Times New Roman"/>
          <w:sz w:val="24"/>
          <w:szCs w:val="24"/>
        </w:rPr>
        <w:t>miljöpolicy är:</w:t>
      </w:r>
    </w:p>
    <w:p w14:paraId="7E18E520" w14:textId="77777777" w:rsidR="00D65DF7" w:rsidRPr="007D0D98" w:rsidRDefault="00D65DF7" w:rsidP="00D65DF7">
      <w:pPr>
        <w:ind w:left="2608"/>
        <w:rPr>
          <w:rFonts w:ascii="Times New Roman" w:hAnsi="Times New Roman" w:cs="Times New Roman"/>
          <w:sz w:val="24"/>
          <w:szCs w:val="24"/>
        </w:rPr>
      </w:pPr>
      <w:r w:rsidRPr="007D0D98">
        <w:rPr>
          <w:rFonts w:ascii="Times New Roman" w:hAnsi="Times New Roman" w:cs="Times New Roman"/>
          <w:sz w:val="24"/>
          <w:szCs w:val="24"/>
        </w:rPr>
        <w:t xml:space="preserve">I sträva efter att ständigt reducera och förebygga miljöpåverkan i allmänhet och de betydande miljöaspekterna effektivisera transporterna, minska kemikalieförbrukning och förbättra avfallshantering i allmänhet. </w:t>
      </w:r>
    </w:p>
    <w:p w14:paraId="1C1AFD21" w14:textId="77777777" w:rsidR="00D65DF7" w:rsidRPr="007D0D98" w:rsidRDefault="00D65DF7" w:rsidP="00D65DF7">
      <w:pPr>
        <w:ind w:left="2608"/>
        <w:rPr>
          <w:rFonts w:ascii="Times New Roman" w:hAnsi="Times New Roman" w:cs="Times New Roman"/>
          <w:sz w:val="24"/>
          <w:szCs w:val="24"/>
        </w:rPr>
      </w:pPr>
      <w:r w:rsidRPr="007D0D98">
        <w:rPr>
          <w:rFonts w:ascii="Times New Roman" w:hAnsi="Times New Roman" w:cs="Times New Roman"/>
          <w:sz w:val="24"/>
          <w:szCs w:val="24"/>
        </w:rPr>
        <w:t>I strävan efter att ständigt förbättra medarbetares kompetens genomföra interna utbildningar inom miljö, kvalitet och städmetoder.  Vår personal ska utbildas och motiveras att uppträda och agera på ett miljömässigt ansvarsfullt sätt i sitt dagliga arbete.</w:t>
      </w:r>
    </w:p>
    <w:p w14:paraId="526DA23F" w14:textId="609A5722" w:rsidR="00D65DF7" w:rsidRPr="007D0D98" w:rsidRDefault="00D65DF7" w:rsidP="00D65DF7">
      <w:pPr>
        <w:ind w:left="2608"/>
        <w:rPr>
          <w:rFonts w:ascii="Times New Roman" w:hAnsi="Times New Roman" w:cs="Times New Roman"/>
          <w:sz w:val="24"/>
          <w:szCs w:val="24"/>
        </w:rPr>
      </w:pPr>
      <w:proofErr w:type="spellStart"/>
      <w:proofErr w:type="gramStart"/>
      <w:r>
        <w:rPr>
          <w:rFonts w:ascii="Times New Roman" w:hAnsi="Times New Roman" w:cs="Times New Roman"/>
          <w:sz w:val="24"/>
          <w:szCs w:val="24"/>
        </w:rPr>
        <w:t>LEDEB</w:t>
      </w:r>
      <w:r w:rsidRPr="007D0D98">
        <w:rPr>
          <w:rFonts w:ascii="Times New Roman" w:hAnsi="Times New Roman" w:cs="Times New Roman"/>
          <w:sz w:val="24"/>
          <w:szCs w:val="24"/>
        </w:rPr>
        <w:t>s</w:t>
      </w:r>
      <w:proofErr w:type="spellEnd"/>
      <w:proofErr w:type="gramEnd"/>
      <w:r w:rsidRPr="007D0D98">
        <w:rPr>
          <w:rFonts w:ascii="Times New Roman" w:hAnsi="Times New Roman" w:cs="Times New Roman"/>
          <w:sz w:val="24"/>
          <w:szCs w:val="24"/>
        </w:rPr>
        <w:t xml:space="preserve"> verksamhet ska bedrivas inom de ramar som gällande miljölagstiftning och andra bindande krav anger. Därutöver ska miljöbelastning orsakad av verksamheten begränsas och successivt minskas. </w:t>
      </w:r>
    </w:p>
    <w:p w14:paraId="098659C5" w14:textId="77777777" w:rsidR="00D65DF7" w:rsidRPr="007D0D98" w:rsidRDefault="00D65DF7" w:rsidP="00D65DF7">
      <w:pPr>
        <w:rPr>
          <w:rFonts w:ascii="Times New Roman" w:hAnsi="Times New Roman" w:cs="Times New Roman"/>
          <w:sz w:val="24"/>
          <w:szCs w:val="24"/>
        </w:rPr>
      </w:pPr>
    </w:p>
    <w:p w14:paraId="09BC2365" w14:textId="77777777" w:rsidR="00F95B1E" w:rsidRDefault="00F95B1E" w:rsidP="00D65DF7">
      <w:pPr>
        <w:ind w:left="2608" w:hanging="2608"/>
        <w:rPr>
          <w:rFonts w:ascii="Times New Roman" w:hAnsi="Times New Roman" w:cs="Times New Roman"/>
          <w:b/>
          <w:sz w:val="24"/>
          <w:szCs w:val="24"/>
        </w:rPr>
      </w:pPr>
    </w:p>
    <w:p w14:paraId="3CE18389" w14:textId="77777777" w:rsidR="00F95B1E" w:rsidRDefault="00F95B1E" w:rsidP="00D65DF7">
      <w:pPr>
        <w:ind w:left="2608" w:hanging="2608"/>
        <w:rPr>
          <w:rFonts w:ascii="Times New Roman" w:hAnsi="Times New Roman" w:cs="Times New Roman"/>
          <w:b/>
          <w:sz w:val="24"/>
          <w:szCs w:val="24"/>
        </w:rPr>
      </w:pPr>
    </w:p>
    <w:p w14:paraId="72770A15" w14:textId="77777777" w:rsidR="00F95B1E" w:rsidRDefault="00F95B1E" w:rsidP="00D65DF7">
      <w:pPr>
        <w:ind w:left="2608" w:hanging="2608"/>
        <w:rPr>
          <w:rFonts w:ascii="Times New Roman" w:hAnsi="Times New Roman" w:cs="Times New Roman"/>
          <w:b/>
          <w:sz w:val="24"/>
          <w:szCs w:val="24"/>
        </w:rPr>
      </w:pPr>
    </w:p>
    <w:p w14:paraId="0C139722" w14:textId="77777777" w:rsidR="00F95B1E" w:rsidRDefault="00F95B1E" w:rsidP="00D65DF7">
      <w:pPr>
        <w:ind w:left="2608" w:hanging="2608"/>
        <w:rPr>
          <w:rFonts w:ascii="Times New Roman" w:hAnsi="Times New Roman" w:cs="Times New Roman"/>
          <w:b/>
          <w:sz w:val="24"/>
          <w:szCs w:val="24"/>
        </w:rPr>
      </w:pPr>
    </w:p>
    <w:p w14:paraId="2D829D22" w14:textId="77777777" w:rsidR="00F95B1E" w:rsidRDefault="00F95B1E" w:rsidP="00D65DF7">
      <w:pPr>
        <w:ind w:left="2608" w:hanging="2608"/>
        <w:rPr>
          <w:rFonts w:ascii="Times New Roman" w:hAnsi="Times New Roman" w:cs="Times New Roman"/>
          <w:b/>
          <w:sz w:val="24"/>
          <w:szCs w:val="24"/>
        </w:rPr>
      </w:pPr>
    </w:p>
    <w:p w14:paraId="62E7E76B" w14:textId="77777777" w:rsidR="00F95B1E" w:rsidRDefault="00F95B1E" w:rsidP="00D65DF7">
      <w:pPr>
        <w:ind w:left="2608" w:hanging="2608"/>
        <w:rPr>
          <w:rFonts w:ascii="Times New Roman" w:hAnsi="Times New Roman" w:cs="Times New Roman"/>
          <w:b/>
          <w:sz w:val="24"/>
          <w:szCs w:val="24"/>
        </w:rPr>
      </w:pPr>
    </w:p>
    <w:p w14:paraId="74B7B1F3" w14:textId="77777777" w:rsidR="00F95B1E" w:rsidRDefault="00F95B1E" w:rsidP="00D65DF7">
      <w:pPr>
        <w:ind w:left="2608" w:hanging="2608"/>
        <w:rPr>
          <w:rFonts w:ascii="Times New Roman" w:hAnsi="Times New Roman" w:cs="Times New Roman"/>
          <w:b/>
          <w:sz w:val="24"/>
          <w:szCs w:val="24"/>
        </w:rPr>
      </w:pPr>
    </w:p>
    <w:p w14:paraId="22767E47" w14:textId="77777777" w:rsidR="00F95B1E" w:rsidRDefault="00F95B1E" w:rsidP="00D65DF7">
      <w:pPr>
        <w:ind w:left="2608" w:hanging="2608"/>
        <w:rPr>
          <w:rFonts w:ascii="Times New Roman" w:hAnsi="Times New Roman" w:cs="Times New Roman"/>
          <w:b/>
          <w:sz w:val="24"/>
          <w:szCs w:val="24"/>
        </w:rPr>
      </w:pPr>
    </w:p>
    <w:p w14:paraId="789B6E6E" w14:textId="77777777" w:rsidR="00F95B1E" w:rsidRDefault="00F95B1E" w:rsidP="00D65DF7">
      <w:pPr>
        <w:ind w:left="2608" w:hanging="2608"/>
        <w:rPr>
          <w:rFonts w:ascii="Times New Roman" w:hAnsi="Times New Roman" w:cs="Times New Roman"/>
          <w:b/>
          <w:sz w:val="24"/>
          <w:szCs w:val="24"/>
        </w:rPr>
      </w:pPr>
    </w:p>
    <w:p w14:paraId="577F3D74" w14:textId="77777777" w:rsidR="00F95B1E" w:rsidRDefault="00F95B1E" w:rsidP="00D65DF7">
      <w:pPr>
        <w:ind w:left="2608" w:hanging="2608"/>
        <w:rPr>
          <w:rFonts w:ascii="Times New Roman" w:hAnsi="Times New Roman" w:cs="Times New Roman"/>
          <w:b/>
          <w:sz w:val="24"/>
          <w:szCs w:val="24"/>
        </w:rPr>
      </w:pPr>
    </w:p>
    <w:p w14:paraId="1783C6FF" w14:textId="77777777" w:rsidR="00F95B1E" w:rsidRDefault="00F95B1E" w:rsidP="00D65DF7">
      <w:pPr>
        <w:ind w:left="2608" w:hanging="2608"/>
        <w:rPr>
          <w:rFonts w:ascii="Times New Roman" w:hAnsi="Times New Roman" w:cs="Times New Roman"/>
          <w:b/>
          <w:sz w:val="24"/>
          <w:szCs w:val="24"/>
        </w:rPr>
      </w:pPr>
    </w:p>
    <w:p w14:paraId="022E89C6" w14:textId="47656295" w:rsidR="00D65DF7" w:rsidRPr="007D0D98" w:rsidRDefault="00D65DF7" w:rsidP="00D65DF7">
      <w:pPr>
        <w:ind w:left="2608" w:hanging="2608"/>
        <w:rPr>
          <w:rFonts w:ascii="Times New Roman" w:hAnsi="Times New Roman" w:cs="Times New Roman"/>
          <w:sz w:val="24"/>
          <w:szCs w:val="24"/>
        </w:rPr>
      </w:pPr>
      <w:r w:rsidRPr="007D0D98">
        <w:rPr>
          <w:rFonts w:ascii="Times New Roman" w:hAnsi="Times New Roman" w:cs="Times New Roman"/>
          <w:b/>
          <w:sz w:val="24"/>
          <w:szCs w:val="24"/>
        </w:rPr>
        <w:t>Arbetsmiljöpolicy</w:t>
      </w:r>
      <w:r w:rsidRPr="007D0D98">
        <w:rPr>
          <w:rFonts w:ascii="Times New Roman" w:hAnsi="Times New Roman" w:cs="Times New Roman"/>
          <w:sz w:val="24"/>
          <w:szCs w:val="24"/>
        </w:rPr>
        <w:tab/>
      </w:r>
    </w:p>
    <w:p w14:paraId="4E68350A"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Vår arbetsmiljöpolicy uttrycker våra grundläggande värderingar och utgör basen för vårt arbetsmiljöarbete.</w:t>
      </w:r>
    </w:p>
    <w:p w14:paraId="0EC79EC0"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Vårt mål är att bygga upp ett varaktigt affärssamarbete, grundat på kvalitet, ärlighet, ömsesidigt förtroende och bra samarbete.</w:t>
      </w:r>
    </w:p>
    <w:p w14:paraId="1B21D543"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arbetar med ständig förbättring avseende vår arbetsplats och dess säkerhet. Det är allas ansvar att påpeka brister och förbättringsförslag som kan öka säkerheten på arbetsplatsen.</w:t>
      </w:r>
    </w:p>
    <w:p w14:paraId="4A393C82" w14:textId="77777777" w:rsidR="002C22B6" w:rsidRDefault="002C22B6" w:rsidP="00D65DF7">
      <w:pPr>
        <w:shd w:val="clear" w:color="auto" w:fill="FFFFFF"/>
        <w:spacing w:before="120" w:after="120" w:line="240" w:lineRule="auto"/>
        <w:rPr>
          <w:rFonts w:ascii="Times New Roman" w:eastAsia="Times New Roman" w:hAnsi="Times New Roman" w:cs="Times New Roman"/>
          <w:b/>
          <w:bCs/>
          <w:color w:val="000000"/>
          <w:sz w:val="24"/>
          <w:szCs w:val="24"/>
          <w:lang w:eastAsia="sv-SE"/>
        </w:rPr>
      </w:pPr>
    </w:p>
    <w:p w14:paraId="7BFF36F0" w14:textId="17B9B3F3" w:rsidR="00D65DF7" w:rsidRDefault="00D65DF7" w:rsidP="00D65DF7">
      <w:pPr>
        <w:shd w:val="clear" w:color="auto" w:fill="FFFFFF"/>
        <w:spacing w:before="120" w:after="120" w:line="240" w:lineRule="auto"/>
        <w:rPr>
          <w:rFonts w:ascii="Times New Roman" w:eastAsia="Times New Roman" w:hAnsi="Times New Roman" w:cs="Times New Roman"/>
          <w:b/>
          <w:bCs/>
          <w:color w:val="000000"/>
          <w:sz w:val="24"/>
          <w:szCs w:val="24"/>
          <w:lang w:eastAsia="sv-SE"/>
        </w:rPr>
      </w:pPr>
      <w:r w:rsidRPr="00D65DF7">
        <w:rPr>
          <w:rFonts w:ascii="Times New Roman" w:eastAsia="Times New Roman" w:hAnsi="Times New Roman" w:cs="Times New Roman"/>
          <w:b/>
          <w:bCs/>
          <w:color w:val="000000"/>
          <w:sz w:val="24"/>
          <w:szCs w:val="24"/>
          <w:lang w:eastAsia="sv-SE"/>
        </w:rPr>
        <w:t>Tillsammans ska vi på LEDEB AB:</w:t>
      </w:r>
    </w:p>
    <w:p w14:paraId="003BF885" w14:textId="77777777" w:rsidR="002C22B6" w:rsidRPr="00D65DF7" w:rsidRDefault="002C22B6" w:rsidP="00D65DF7">
      <w:pPr>
        <w:shd w:val="clear" w:color="auto" w:fill="FFFFFF"/>
        <w:spacing w:before="120" w:after="120" w:line="240" w:lineRule="auto"/>
        <w:rPr>
          <w:rFonts w:ascii="Times New Roman" w:eastAsia="Times New Roman" w:hAnsi="Times New Roman" w:cs="Times New Roman"/>
          <w:b/>
          <w:bCs/>
          <w:color w:val="000000"/>
          <w:sz w:val="24"/>
          <w:szCs w:val="24"/>
          <w:lang w:eastAsia="sv-SE"/>
        </w:rPr>
      </w:pPr>
    </w:p>
    <w:p w14:paraId="08EB9FF5"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proofErr w:type="spellStart"/>
      <w:proofErr w:type="gramStart"/>
      <w:r w:rsidRPr="007D0D98">
        <w:rPr>
          <w:rFonts w:ascii="Times New Roman" w:eastAsia="Times New Roman" w:hAnsi="Times New Roman" w:cs="Times New Roman"/>
          <w:color w:val="000000"/>
          <w:sz w:val="24"/>
          <w:szCs w:val="24"/>
          <w:lang w:eastAsia="sv-SE"/>
        </w:rPr>
        <w:t>LEDEB's</w:t>
      </w:r>
      <w:proofErr w:type="spellEnd"/>
      <w:proofErr w:type="gramEnd"/>
      <w:r w:rsidRPr="007D0D98">
        <w:rPr>
          <w:rFonts w:ascii="Times New Roman" w:eastAsia="Times New Roman" w:hAnsi="Times New Roman" w:cs="Times New Roman"/>
          <w:color w:val="000000"/>
          <w:sz w:val="24"/>
          <w:szCs w:val="24"/>
          <w:lang w:eastAsia="sv-SE"/>
        </w:rPr>
        <w:t xml:space="preserve"> arbetsmiljöpolicy är att vara framåtgående företag/arbetsplats med möjligheter till att yttra sig och komma med de bästa förslagen för att våra medarbetare ska kunna trivas på sitt arbete. Vi strävar efter att skapa trivsel och gemenskap och att våra medarbetare kommer till sitt jobb med stolthet. Det är viktigt för LEDEB att personalen har rätt och kontinuerligt uppdaterat kompetens för att kunna möta våra kundens behov och krav, men också för personalens ergonomiska arbetssätt, självsäkerhet och inte minst yrkesstolthet.</w:t>
      </w:r>
    </w:p>
    <w:p w14:paraId="52643CC4"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Vår arbetsmiljöpolicy uttrycker våra grundläggande värderingar och utgör basen för vårt arbetsmiljöarbete.</w:t>
      </w:r>
    </w:p>
    <w:p w14:paraId="6A7BFEF8"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Vårt mål är att bygga upp ett varaktigt samarbete med vår personal och andra aktörer som arbetar på uppdrag utav oss.</w:t>
      </w:r>
    </w:p>
    <w:p w14:paraId="31F17325"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Vår arbetsplats präglas av jämställdhet, respekt för varandra, säkerhet, trivsel, trygghet, ärlighet, öppenhet och ömsesidigt förtroende.</w:t>
      </w:r>
    </w:p>
    <w:p w14:paraId="16DB205F"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Våra medarbetare ska inte drabbas av ohälsa på grund av sitt arbete och de ska känna en stolthet över det arbete som de utför hos LEDEB!</w:t>
      </w:r>
    </w:p>
    <w:p w14:paraId="0D2C33F9" w14:textId="77777777" w:rsidR="002C22B6" w:rsidRDefault="002C22B6"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p>
    <w:p w14:paraId="712483D3" w14:textId="77777777" w:rsidR="002C22B6" w:rsidRDefault="002C22B6"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p>
    <w:p w14:paraId="21AEBEEE" w14:textId="77777777" w:rsidR="002C22B6" w:rsidRDefault="002C22B6"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p>
    <w:p w14:paraId="6F758C63" w14:textId="20E238EE" w:rsidR="00D65DF7" w:rsidRPr="002C22B6" w:rsidRDefault="00D65DF7" w:rsidP="00D65DF7">
      <w:pPr>
        <w:shd w:val="clear" w:color="auto" w:fill="FFFFFF"/>
        <w:spacing w:before="120" w:after="120" w:line="240" w:lineRule="auto"/>
        <w:rPr>
          <w:rFonts w:ascii="Times New Roman" w:eastAsia="Times New Roman" w:hAnsi="Times New Roman" w:cs="Times New Roman"/>
          <w:b/>
          <w:bCs/>
          <w:color w:val="000000"/>
          <w:sz w:val="24"/>
          <w:szCs w:val="24"/>
          <w:lang w:eastAsia="sv-SE"/>
        </w:rPr>
      </w:pPr>
      <w:r w:rsidRPr="002C22B6">
        <w:rPr>
          <w:rFonts w:ascii="Times New Roman" w:eastAsia="Times New Roman" w:hAnsi="Times New Roman" w:cs="Times New Roman"/>
          <w:b/>
          <w:bCs/>
          <w:color w:val="000000"/>
          <w:sz w:val="24"/>
          <w:szCs w:val="24"/>
          <w:lang w:eastAsia="sv-SE"/>
        </w:rPr>
        <w:t>Vi har nolltolerans när det gäller:</w:t>
      </w:r>
    </w:p>
    <w:p w14:paraId="0B97B4CB" w14:textId="77777777" w:rsidR="00D65DF7" w:rsidRPr="007D0D98" w:rsidRDefault="00D65DF7" w:rsidP="00D65D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i/>
          <w:iCs/>
          <w:color w:val="000000"/>
          <w:sz w:val="24"/>
          <w:szCs w:val="24"/>
          <w:lang w:eastAsia="sv-SE"/>
        </w:rPr>
        <w:t>Alkoholnyttjande och drognyttjande* under arbetstid</w:t>
      </w:r>
      <w:r w:rsidRPr="007D0D98">
        <w:rPr>
          <w:rFonts w:ascii="Times New Roman" w:eastAsia="Times New Roman" w:hAnsi="Times New Roman" w:cs="Times New Roman"/>
          <w:i/>
          <w:iCs/>
          <w:color w:val="000000"/>
          <w:sz w:val="24"/>
          <w:szCs w:val="24"/>
          <w:lang w:eastAsia="sv-SE"/>
        </w:rPr>
        <w:br/>
        <w:t>*gäller alla icke föreskrivna medicinska narkotiska preparat</w:t>
      </w:r>
    </w:p>
    <w:p w14:paraId="55FF88EA" w14:textId="77777777" w:rsidR="00D65DF7" w:rsidRPr="007D0D98" w:rsidRDefault="00D65DF7" w:rsidP="00D65DF7">
      <w:pPr>
        <w:numPr>
          <w:ilvl w:val="0"/>
          <w:numId w:val="1"/>
        </w:numPr>
        <w:shd w:val="clear" w:color="auto" w:fill="FFFFFF"/>
        <w:spacing w:before="120" w:beforeAutospacing="1" w:after="12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i/>
          <w:iCs/>
          <w:color w:val="000000"/>
          <w:sz w:val="24"/>
          <w:szCs w:val="24"/>
          <w:lang w:eastAsia="sv-SE"/>
        </w:rPr>
        <w:t xml:space="preserve">alla former av diskriminering och kränkande särbehandling, mobbning och trakasserier </w:t>
      </w:r>
    </w:p>
    <w:p w14:paraId="4734698D" w14:textId="77777777" w:rsidR="00D65DF7" w:rsidRPr="007D0D98" w:rsidRDefault="00D65DF7" w:rsidP="00D65DF7">
      <w:pPr>
        <w:shd w:val="clear" w:color="auto" w:fill="FFFFFF"/>
        <w:spacing w:before="120" w:beforeAutospacing="1" w:after="120" w:afterAutospacing="1" w:line="240" w:lineRule="auto"/>
        <w:ind w:left="360"/>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För att säkerställa en trygg, säker och stimulerande arbetsplats arbetar vi i samverkan med våra arbetstagare/ arbetstagar-representanter med att eliminera faror och minska arbetsmiljörisker;</w:t>
      </w:r>
    </w:p>
    <w:p w14:paraId="40C21952"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arbetar systematiskt med vårt arbetsmiljöarbete med stöd av vårt arbetsmiljöledningssystem ISO 45001</w:t>
      </w:r>
    </w:p>
    <w:p w14:paraId="7152231F"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uppmärksammar och åtgärdar risker i det dagliga arbetet</w:t>
      </w:r>
    </w:p>
    <w:p w14:paraId="771A4F46"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lastRenderedPageBreak/>
        <w:t>Vi har kontroll på bindande krav (arbetsmiljöregler och andra tillämpliga krav) som vi omfattas av och vi följer återkommande upp att dessa krav efterlevs</w:t>
      </w:r>
    </w:p>
    <w:p w14:paraId="476029BD"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säkerställer att arbetsmiljöarbetet utförs som beslutat genom bra rutiner och tydlighet vid fördelning av arbetsmiljöuppgifter</w:t>
      </w:r>
    </w:p>
    <w:p w14:paraId="4F2E147F"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följer regelbundet upp att alla har nödvändiga kunskaper, resurser och befogenheter för att kunna utföra sina arbetsuppgifter</w:t>
      </w:r>
      <w:r w:rsidRPr="007D0D98">
        <w:rPr>
          <w:rFonts w:ascii="Times New Roman" w:eastAsia="Times New Roman" w:hAnsi="Times New Roman" w:cs="Times New Roman"/>
          <w:color w:val="000000"/>
          <w:sz w:val="24"/>
          <w:szCs w:val="24"/>
          <w:lang w:eastAsia="sv-SE"/>
        </w:rPr>
        <w:br/>
      </w:r>
      <w:r w:rsidRPr="007D0D98">
        <w:rPr>
          <w:rFonts w:ascii="Times New Roman" w:eastAsia="Times New Roman" w:hAnsi="Times New Roman" w:cs="Times New Roman"/>
          <w:i/>
          <w:iCs/>
          <w:color w:val="000000"/>
          <w:sz w:val="24"/>
          <w:szCs w:val="24"/>
          <w:lang w:eastAsia="sv-SE"/>
        </w:rPr>
        <w:t>Alla ska ha likvärdiga möjligheter till kompetensutveckling. Det är behoven i verksamheten som avgör vem som ska få utbilda sig.</w:t>
      </w:r>
    </w:p>
    <w:p w14:paraId="35D52800"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undersöker (riskbedömer) arbetsmiljön med hjälp av checklistor i syfte att förebygga skador och ohälsa</w:t>
      </w:r>
    </w:p>
    <w:p w14:paraId="4D6C5600"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utreder ohälsa, olycksfall och tillbud för att undvika att orsakerna bakom dessa upprepas</w:t>
      </w:r>
    </w:p>
    <w:p w14:paraId="502C1B36" w14:textId="0E4D5A6C"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 xml:space="preserve">Våra </w:t>
      </w:r>
      <w:r w:rsidR="002C22B6">
        <w:rPr>
          <w:rFonts w:ascii="Times New Roman" w:eastAsia="Times New Roman" w:hAnsi="Times New Roman" w:cs="Times New Roman"/>
          <w:color w:val="000000"/>
          <w:sz w:val="24"/>
          <w:szCs w:val="24"/>
          <w:lang w:eastAsia="sv-SE"/>
        </w:rPr>
        <w:t>Driftchefer och Teamledare</w:t>
      </w:r>
      <w:r w:rsidRPr="007D0D98">
        <w:rPr>
          <w:rFonts w:ascii="Times New Roman" w:eastAsia="Times New Roman" w:hAnsi="Times New Roman" w:cs="Times New Roman"/>
          <w:color w:val="000000"/>
          <w:sz w:val="24"/>
          <w:szCs w:val="24"/>
          <w:lang w:eastAsia="sv-SE"/>
        </w:rPr>
        <w:t xml:space="preserve"> besöker regelbundet arbetsplatser där de diskuterar arbetsmiljöfrågor, tittar på ergonomi, städteknik, material mm.</w:t>
      </w:r>
    </w:p>
    <w:p w14:paraId="471CBEF5"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uppmuntrar </w:t>
      </w:r>
      <w:r w:rsidRPr="007D0D98">
        <w:rPr>
          <w:rFonts w:ascii="Times New Roman" w:eastAsia="Times New Roman" w:hAnsi="Times New Roman" w:cs="Times New Roman"/>
          <w:color w:val="000000"/>
          <w:sz w:val="24"/>
          <w:szCs w:val="24"/>
          <w:u w:val="single"/>
          <w:lang w:eastAsia="sv-SE"/>
        </w:rPr>
        <w:t>alla</w:t>
      </w:r>
      <w:r w:rsidRPr="007D0D98">
        <w:rPr>
          <w:rFonts w:ascii="Times New Roman" w:eastAsia="Times New Roman" w:hAnsi="Times New Roman" w:cs="Times New Roman"/>
          <w:color w:val="000000"/>
          <w:sz w:val="24"/>
          <w:szCs w:val="24"/>
          <w:lang w:eastAsia="sv-SE"/>
        </w:rPr>
        <w:t> medarbetare att vara en del i arbetsmiljöarbetet och rapportera brister i arbetsmiljön samt komma med förslag till förbättringar. Ingen ska drabbas av någon som helst form av repressalier för att man har synpunkter och/eller påpekar brister i arbetsmiljön.</w:t>
      </w:r>
    </w:p>
    <w:p w14:paraId="34D69CC3" w14:textId="77777777" w:rsidR="00D65DF7" w:rsidRPr="007D0D98" w:rsidRDefault="00D65DF7" w:rsidP="00D65D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Vi följer upp vårt arbetsmiljöarbete (ledningssystem) minst en gång per år efter en särskild dagordning</w:t>
      </w:r>
    </w:p>
    <w:p w14:paraId="2848C3ED" w14:textId="77777777" w:rsidR="00D65DF7" w:rsidRPr="007D0D98"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r w:rsidRPr="007D0D98">
        <w:rPr>
          <w:rFonts w:ascii="Times New Roman" w:eastAsia="Times New Roman" w:hAnsi="Times New Roman" w:cs="Times New Roman"/>
          <w:color w:val="000000"/>
          <w:sz w:val="24"/>
          <w:szCs w:val="24"/>
          <w:lang w:eastAsia="sv-SE"/>
        </w:rPr>
        <w:t> </w:t>
      </w:r>
    </w:p>
    <w:p w14:paraId="0A9121D5" w14:textId="77777777" w:rsidR="00D65DF7" w:rsidRPr="00185F63" w:rsidRDefault="00D65DF7" w:rsidP="00D65DF7">
      <w:pPr>
        <w:shd w:val="clear" w:color="auto" w:fill="FFFFFF"/>
        <w:spacing w:before="120" w:after="120" w:line="240" w:lineRule="auto"/>
        <w:rPr>
          <w:rFonts w:ascii="Times New Roman" w:eastAsia="Times New Roman" w:hAnsi="Times New Roman" w:cs="Times New Roman"/>
          <w:color w:val="000000"/>
          <w:sz w:val="24"/>
          <w:szCs w:val="24"/>
          <w:lang w:eastAsia="sv-SE"/>
        </w:rPr>
      </w:pPr>
      <w:proofErr w:type="spellStart"/>
      <w:proofErr w:type="gramStart"/>
      <w:r w:rsidRPr="007D0D98">
        <w:rPr>
          <w:rFonts w:ascii="Times New Roman" w:eastAsia="Times New Roman" w:hAnsi="Times New Roman" w:cs="Times New Roman"/>
          <w:color w:val="000000"/>
          <w:sz w:val="24"/>
          <w:szCs w:val="24"/>
          <w:lang w:eastAsia="sv-SE"/>
        </w:rPr>
        <w:t>LEDEB's</w:t>
      </w:r>
      <w:proofErr w:type="spellEnd"/>
      <w:proofErr w:type="gramEnd"/>
      <w:r w:rsidRPr="007D0D98">
        <w:rPr>
          <w:rFonts w:ascii="Times New Roman" w:eastAsia="Times New Roman" w:hAnsi="Times New Roman" w:cs="Times New Roman"/>
          <w:color w:val="000000"/>
          <w:sz w:val="24"/>
          <w:szCs w:val="24"/>
          <w:lang w:eastAsia="sv-SE"/>
        </w:rPr>
        <w:t xml:space="preserve"> ledning jobbar kontinuerligt med systematiskt arbetsmiljöarbete.</w:t>
      </w:r>
    </w:p>
    <w:p w14:paraId="7CCBADD6" w14:textId="77777777" w:rsidR="00D65DF7" w:rsidRPr="00185F63" w:rsidRDefault="00D65DF7" w:rsidP="00D65DF7">
      <w:pPr>
        <w:ind w:left="2608" w:hanging="2608"/>
        <w:rPr>
          <w:rFonts w:ascii="Times New Roman" w:hAnsi="Times New Roman" w:cs="Times New Roman"/>
          <w:sz w:val="24"/>
          <w:szCs w:val="24"/>
        </w:rPr>
      </w:pPr>
    </w:p>
    <w:p w14:paraId="0C052C4D" w14:textId="77777777" w:rsidR="00D65DF7" w:rsidRDefault="00D65DF7"/>
    <w:sectPr w:rsidR="00D6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438DC"/>
    <w:multiLevelType w:val="multilevel"/>
    <w:tmpl w:val="064E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C7B7F"/>
    <w:multiLevelType w:val="multilevel"/>
    <w:tmpl w:val="127E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F7"/>
    <w:rsid w:val="002A2FA1"/>
    <w:rsid w:val="002C22B6"/>
    <w:rsid w:val="00813D33"/>
    <w:rsid w:val="0083284E"/>
    <w:rsid w:val="00D65DF7"/>
    <w:rsid w:val="00F95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8FB3"/>
  <w15:chartTrackingRefBased/>
  <w15:docId w15:val="{79B74A68-5C1E-4EC6-A25E-2C64B52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DF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65DF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943</Words>
  <Characters>5001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De Bono</dc:creator>
  <cp:keywords/>
  <dc:description/>
  <cp:lastModifiedBy>Adrianna De Bono</cp:lastModifiedBy>
  <cp:revision>5</cp:revision>
  <dcterms:created xsi:type="dcterms:W3CDTF">2021-09-04T08:08:00Z</dcterms:created>
  <dcterms:modified xsi:type="dcterms:W3CDTF">2021-09-22T09:03:00Z</dcterms:modified>
</cp:coreProperties>
</file>